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2A" w:rsidRPr="00460C05" w:rsidRDefault="00CB622A">
      <w:pPr>
        <w:rPr>
          <w:rFonts w:ascii="Arial" w:hAnsi="Arial"/>
          <w:sz w:val="28"/>
        </w:rPr>
      </w:pPr>
      <w:r>
        <w:t xml:space="preserve">  </w:t>
      </w:r>
      <w:r w:rsidR="00B149DC">
        <w:t xml:space="preserve">                         </w:t>
      </w:r>
      <w:r>
        <w:t xml:space="preserve"> </w:t>
      </w:r>
      <w:r w:rsidR="001A5BD3">
        <w:rPr>
          <w:rFonts w:ascii="Arial" w:hAnsi="Arial"/>
          <w:sz w:val="28"/>
        </w:rPr>
        <w:t>Russland blockiert</w:t>
      </w:r>
      <w:r w:rsidRPr="00460C05">
        <w:rPr>
          <w:rFonts w:ascii="Arial" w:hAnsi="Arial"/>
          <w:sz w:val="28"/>
        </w:rPr>
        <w:t xml:space="preserve"> militärische Sputniks der USA</w:t>
      </w:r>
    </w:p>
    <w:p w:rsidR="00B149DC" w:rsidRDefault="00CB622A">
      <w:pPr>
        <w:rPr>
          <w:rFonts w:ascii="Arial" w:hAnsi="Arial"/>
          <w:sz w:val="28"/>
        </w:rPr>
      </w:pPr>
      <w:r w:rsidRPr="00460C05">
        <w:rPr>
          <w:rFonts w:ascii="Arial" w:hAnsi="Arial"/>
          <w:sz w:val="28"/>
        </w:rPr>
        <w:t xml:space="preserve">    </w:t>
      </w:r>
      <w:r w:rsidR="00B149DC">
        <w:rPr>
          <w:rFonts w:ascii="Arial" w:hAnsi="Arial"/>
          <w:sz w:val="28"/>
        </w:rPr>
        <w:t xml:space="preserve">                      </w:t>
      </w:r>
      <w:r w:rsidRPr="00460C05">
        <w:rPr>
          <w:rFonts w:ascii="Arial" w:hAnsi="Arial"/>
          <w:sz w:val="28"/>
        </w:rPr>
        <w:t>Vertreter Russlands in der UNO,</w:t>
      </w:r>
      <w:r w:rsidR="00B149DC">
        <w:rPr>
          <w:rFonts w:ascii="Arial" w:hAnsi="Arial"/>
          <w:sz w:val="28"/>
        </w:rPr>
        <w:t xml:space="preserve"> </w:t>
      </w:r>
      <w:proofErr w:type="spellStart"/>
      <w:r w:rsidRPr="00460C05">
        <w:rPr>
          <w:rFonts w:ascii="Arial" w:hAnsi="Arial"/>
          <w:sz w:val="28"/>
        </w:rPr>
        <w:t>Nebensja</w:t>
      </w:r>
      <w:proofErr w:type="spellEnd"/>
    </w:p>
    <w:p w:rsidR="00CB622A" w:rsidRPr="00460C05" w:rsidRDefault="00B149D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September 2023</w:t>
      </w:r>
      <w:r w:rsidR="00CB622A" w:rsidRPr="00460C05">
        <w:rPr>
          <w:rFonts w:ascii="Arial" w:hAnsi="Arial"/>
          <w:sz w:val="28"/>
        </w:rPr>
        <w:t xml:space="preserve"> </w:t>
      </w:r>
    </w:p>
    <w:p w:rsidR="00CB622A" w:rsidRPr="00460C05" w:rsidRDefault="00CB622A">
      <w:pPr>
        <w:rPr>
          <w:rFonts w:ascii="Arial" w:hAnsi="Arial"/>
          <w:sz w:val="28"/>
        </w:rPr>
      </w:pPr>
      <w:r w:rsidRPr="00460C05">
        <w:rPr>
          <w:rFonts w:ascii="Arial" w:hAnsi="Arial"/>
          <w:sz w:val="28"/>
        </w:rPr>
        <w:t xml:space="preserve">„Russland wird sich nicht für die Blockierung der US-Sputniks </w:t>
      </w:r>
      <w:proofErr w:type="gramStart"/>
      <w:r w:rsidRPr="00460C05">
        <w:rPr>
          <w:rFonts w:ascii="Arial" w:hAnsi="Arial"/>
          <w:sz w:val="28"/>
        </w:rPr>
        <w:t>rechtfertigen !</w:t>
      </w:r>
      <w:proofErr w:type="gramEnd"/>
      <w:r w:rsidRPr="00460C05">
        <w:rPr>
          <w:rFonts w:ascii="Arial" w:hAnsi="Arial"/>
          <w:sz w:val="28"/>
        </w:rPr>
        <w:t>“</w:t>
      </w:r>
    </w:p>
    <w:p w:rsidR="00964F26" w:rsidRPr="00460C05" w:rsidRDefault="00964F26">
      <w:pPr>
        <w:rPr>
          <w:rFonts w:ascii="Arial" w:hAnsi="Arial"/>
          <w:sz w:val="28"/>
        </w:rPr>
      </w:pPr>
      <w:r w:rsidRPr="00460C05">
        <w:rPr>
          <w:rFonts w:ascii="Arial" w:hAnsi="Arial"/>
          <w:sz w:val="28"/>
        </w:rPr>
        <w:t>„Die militärischen Sputniks fügen der Sicherheit unseres Landes Russland einen großen Schaden zu.</w:t>
      </w:r>
      <w:r w:rsidR="00E77CC8" w:rsidRPr="00460C05">
        <w:rPr>
          <w:rFonts w:ascii="Arial" w:hAnsi="Arial"/>
          <w:sz w:val="28"/>
        </w:rPr>
        <w:t xml:space="preserve"> Deshalb hat Russland das volle Recht, beliebige Technologien zu verwenden, auch wenn die USA zu Zeiten Jelzins forderten, diese </w:t>
      </w:r>
      <w:proofErr w:type="gramStart"/>
      <w:r w:rsidR="00E77CC8" w:rsidRPr="00460C05">
        <w:rPr>
          <w:rFonts w:ascii="Arial" w:hAnsi="Arial"/>
          <w:sz w:val="28"/>
        </w:rPr>
        <w:t>einzustellen !</w:t>
      </w:r>
      <w:proofErr w:type="gramEnd"/>
      <w:r w:rsidR="00E77CC8" w:rsidRPr="00460C05">
        <w:rPr>
          <w:rFonts w:ascii="Arial" w:hAnsi="Arial"/>
          <w:sz w:val="28"/>
        </w:rPr>
        <w:t>“</w:t>
      </w:r>
    </w:p>
    <w:p w:rsidR="00866FD1" w:rsidRPr="00460C05" w:rsidRDefault="00866FD1">
      <w:pPr>
        <w:rPr>
          <w:rFonts w:ascii="Arial" w:hAnsi="Arial"/>
          <w:sz w:val="28"/>
          <w:u w:val="single"/>
        </w:rPr>
      </w:pPr>
      <w:r w:rsidRPr="00460C05">
        <w:rPr>
          <w:rFonts w:ascii="Arial" w:hAnsi="Arial"/>
          <w:sz w:val="28"/>
          <w:u w:val="single"/>
        </w:rPr>
        <w:t>Kommentar zum Obigen von Brigitte Queck</w:t>
      </w:r>
    </w:p>
    <w:p w:rsidR="00866FD1" w:rsidRPr="00460C05" w:rsidRDefault="00866FD1">
      <w:pPr>
        <w:rPr>
          <w:rFonts w:ascii="Arial" w:hAnsi="Arial"/>
          <w:sz w:val="28"/>
        </w:rPr>
      </w:pPr>
      <w:r w:rsidRPr="00460C05">
        <w:rPr>
          <w:rFonts w:ascii="Arial" w:hAnsi="Arial"/>
          <w:sz w:val="28"/>
        </w:rPr>
        <w:t>Russland hat völlig Recht. Die U</w:t>
      </w:r>
      <w:r w:rsidR="001A5BD3">
        <w:rPr>
          <w:rFonts w:ascii="Arial" w:hAnsi="Arial"/>
          <w:sz w:val="28"/>
        </w:rPr>
        <w:t xml:space="preserve">SA/NATO halten sich schon seit </w:t>
      </w:r>
      <w:r w:rsidRPr="00460C05">
        <w:rPr>
          <w:rFonts w:ascii="Arial" w:hAnsi="Arial"/>
          <w:sz w:val="28"/>
        </w:rPr>
        <w:t xml:space="preserve">Jahren nicht an internationale </w:t>
      </w:r>
      <w:proofErr w:type="gramStart"/>
      <w:r w:rsidRPr="00460C05">
        <w:rPr>
          <w:rFonts w:ascii="Arial" w:hAnsi="Arial"/>
          <w:sz w:val="28"/>
        </w:rPr>
        <w:t>Gesetze !</w:t>
      </w:r>
      <w:proofErr w:type="gramEnd"/>
    </w:p>
    <w:p w:rsidR="00866FD1" w:rsidRPr="00460C05" w:rsidRDefault="00866FD1">
      <w:pPr>
        <w:rPr>
          <w:rFonts w:ascii="Arial" w:hAnsi="Arial"/>
          <w:sz w:val="28"/>
        </w:rPr>
      </w:pPr>
      <w:r w:rsidRPr="00460C05">
        <w:rPr>
          <w:rFonts w:ascii="Arial" w:hAnsi="Arial"/>
          <w:sz w:val="28"/>
        </w:rPr>
        <w:t>Ich bin 10</w:t>
      </w:r>
      <w:r w:rsidR="00B149DC">
        <w:rPr>
          <w:rFonts w:ascii="Arial" w:hAnsi="Arial"/>
          <w:sz w:val="28"/>
        </w:rPr>
        <w:t>0</w:t>
      </w:r>
      <w:r w:rsidRPr="00460C05">
        <w:rPr>
          <w:rFonts w:ascii="Arial" w:hAnsi="Arial"/>
          <w:sz w:val="28"/>
        </w:rPr>
        <w:t xml:space="preserve"> % </w:t>
      </w:r>
      <w:proofErr w:type="spellStart"/>
      <w:r w:rsidRPr="00460C05">
        <w:rPr>
          <w:rFonts w:ascii="Arial" w:hAnsi="Arial"/>
          <w:sz w:val="28"/>
        </w:rPr>
        <w:t>ig</w:t>
      </w:r>
      <w:proofErr w:type="spellEnd"/>
      <w:r w:rsidRPr="00460C05">
        <w:rPr>
          <w:rFonts w:ascii="Arial" w:hAnsi="Arial"/>
          <w:sz w:val="28"/>
        </w:rPr>
        <w:t xml:space="preserve"> davon überzeugt, dass der </w:t>
      </w:r>
      <w:proofErr w:type="spellStart"/>
      <w:r w:rsidRPr="00460C05">
        <w:rPr>
          <w:rFonts w:ascii="Arial" w:hAnsi="Arial"/>
          <w:sz w:val="28"/>
        </w:rPr>
        <w:t>Wagnechef</w:t>
      </w:r>
      <w:proofErr w:type="spellEnd"/>
      <w:r w:rsidRPr="00460C05">
        <w:rPr>
          <w:rFonts w:ascii="Arial" w:hAnsi="Arial"/>
          <w:sz w:val="28"/>
        </w:rPr>
        <w:t xml:space="preserve">, </w:t>
      </w:r>
      <w:proofErr w:type="spellStart"/>
      <w:r w:rsidRPr="00460C05">
        <w:rPr>
          <w:rFonts w:ascii="Arial" w:hAnsi="Arial"/>
          <w:sz w:val="28"/>
        </w:rPr>
        <w:t>Prigoschin</w:t>
      </w:r>
      <w:proofErr w:type="spellEnd"/>
      <w:r w:rsidRPr="00460C05">
        <w:rPr>
          <w:rFonts w:ascii="Arial" w:hAnsi="Arial"/>
          <w:sz w:val="28"/>
        </w:rPr>
        <w:t xml:space="preserve">, der schon lange auf der Todesliste der Faschisten stand, ebenfalls ein Opfer dieser Militärsputniks der USA im Zusammenspiel mit den ukrainischen Faschisten geworden </w:t>
      </w:r>
      <w:proofErr w:type="gramStart"/>
      <w:r w:rsidRPr="00460C05">
        <w:rPr>
          <w:rFonts w:ascii="Arial" w:hAnsi="Arial"/>
          <w:sz w:val="28"/>
        </w:rPr>
        <w:t>ist !!</w:t>
      </w:r>
      <w:proofErr w:type="gramEnd"/>
    </w:p>
    <w:p w:rsidR="001A5BD3" w:rsidRDefault="001A5BD3">
      <w:pPr>
        <w:rPr>
          <w:rFonts w:ascii="Arial" w:hAnsi="Arial"/>
          <w:sz w:val="28"/>
        </w:rPr>
      </w:pPr>
      <w:hyperlink r:id="rId4" w:history="1">
        <w:r w:rsidR="00C76F21" w:rsidRPr="00460C05">
          <w:rPr>
            <w:rStyle w:val="Hyperlink"/>
            <w:rFonts w:ascii="Arial" w:hAnsi="Arial"/>
            <w:sz w:val="28"/>
          </w:rPr>
          <w:t>https://zakon-poryadok.mirtesen.ru/blog/43020097017/RF-v-OON-otvetila-na-protest-Ameriki-Rossiya-blokirUyet-voennyie?utm_referrer=mirtesen.ru</w:t>
        </w:r>
      </w:hyperlink>
      <w:r w:rsidR="00C76F21" w:rsidRPr="00460C05">
        <w:rPr>
          <w:rFonts w:ascii="Arial" w:hAnsi="Arial"/>
          <w:sz w:val="28"/>
        </w:rPr>
        <w:t xml:space="preserve"> </w:t>
      </w:r>
    </w:p>
    <w:p w:rsidR="00682C8C" w:rsidRPr="00460C05" w:rsidRDefault="00C76F21">
      <w:pPr>
        <w:rPr>
          <w:rFonts w:ascii="Arial" w:hAnsi="Arial"/>
          <w:sz w:val="28"/>
        </w:rPr>
      </w:pPr>
      <w:r w:rsidRPr="00460C05">
        <w:rPr>
          <w:rFonts w:ascii="Arial" w:hAnsi="Arial"/>
          <w:sz w:val="28"/>
        </w:rPr>
        <w:t xml:space="preserve">Übers. </w:t>
      </w:r>
      <w:proofErr w:type="spellStart"/>
      <w:r w:rsidRPr="00460C05">
        <w:rPr>
          <w:rFonts w:ascii="Arial" w:hAnsi="Arial"/>
          <w:sz w:val="28"/>
        </w:rPr>
        <w:t>B.Queck</w:t>
      </w:r>
      <w:proofErr w:type="spellEnd"/>
      <w:r w:rsidR="00B149DC">
        <w:rPr>
          <w:rFonts w:ascii="Arial" w:hAnsi="Arial"/>
          <w:sz w:val="28"/>
        </w:rPr>
        <w:t>, 5.</w:t>
      </w:r>
      <w:r w:rsidR="001A5BD3">
        <w:rPr>
          <w:rFonts w:ascii="Arial" w:hAnsi="Arial"/>
          <w:sz w:val="28"/>
        </w:rPr>
        <w:t xml:space="preserve"> </w:t>
      </w:r>
      <w:bookmarkStart w:id="0" w:name="_GoBack"/>
      <w:bookmarkEnd w:id="0"/>
      <w:r w:rsidR="00B149DC">
        <w:rPr>
          <w:rFonts w:ascii="Arial" w:hAnsi="Arial"/>
          <w:sz w:val="28"/>
        </w:rPr>
        <w:t>September 2023</w:t>
      </w:r>
    </w:p>
    <w:sectPr w:rsidR="00682C8C" w:rsidRPr="00460C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2A"/>
    <w:rsid w:val="001A5BD3"/>
    <w:rsid w:val="00460C05"/>
    <w:rsid w:val="00682C8C"/>
    <w:rsid w:val="00734289"/>
    <w:rsid w:val="00866FD1"/>
    <w:rsid w:val="008D5866"/>
    <w:rsid w:val="00964F26"/>
    <w:rsid w:val="00B149DC"/>
    <w:rsid w:val="00C76F21"/>
    <w:rsid w:val="00CB622A"/>
    <w:rsid w:val="00E77CC8"/>
    <w:rsid w:val="00F0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3436"/>
  <w15:chartTrackingRefBased/>
  <w15:docId w15:val="{DAC858FF-50B0-4271-89C8-E87ED91A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0219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0219F"/>
    <w:rPr>
      <w:rFonts w:eastAsia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021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D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-poryadok.mirtesen.ru/blog/43020097017/RF-v-OON-otvetila-na-protest-Ameriki-Rossiya-blokirUyet-voennyie?utm_referrer=mirtesen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2023-09-21T11:35:00Z</dcterms:created>
  <dcterms:modified xsi:type="dcterms:W3CDTF">2023-09-21T11:35:00Z</dcterms:modified>
</cp:coreProperties>
</file>